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8A7998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8A7998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8A7998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8A7998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8A7998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8A7998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8A7998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62FA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262FA6">
              <w:rPr>
                <w:rFonts w:ascii="Sylfaen" w:hAnsi="Sylfaen"/>
                <w:sz w:val="20"/>
                <w:szCs w:val="20"/>
                <w:lang w:val="en-US"/>
              </w:rPr>
              <w:t>4791777</w:t>
            </w:r>
            <w:r w:rsidR="001D22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8A7998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262FA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262FA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4791777</w:t>
            </w:r>
            <w:r w:rsidR="004903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262FA6">
              <w:rPr>
                <w:rFonts w:ascii="GHEA Grapalat" w:hAnsi="GHEA Grapalat" w:cs="Sylfaen"/>
                <w:sz w:val="20"/>
                <w:lang w:val="en-US"/>
              </w:rPr>
              <w:t>Անի Բրուտյանից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262FA6">
              <w:rPr>
                <w:rFonts w:ascii="Sylfaen" w:hAnsi="Sylfaen"/>
                <w:lang w:val="en-US"/>
              </w:rPr>
              <w:t>ՀՀ պետական բյուջեի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262FA6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34.357</w:t>
            </w:r>
            <w:r w:rsidR="001D227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դրամ</w:t>
            </w:r>
            <w:r w:rsidR="00BB3920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կատարողական թերթով սահմանված հաշվեգրվող տոկոսներ</w:t>
            </w:r>
            <w:r w:rsidR="0085014D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8A7998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8A7998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62FA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B3920" w:rsidRPr="00BB3920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262FA6" w:rsidRPr="00262FA6">
              <w:rPr>
                <w:rFonts w:ascii="Sylfaen" w:hAnsi="Sylfaen"/>
                <w:sz w:val="20"/>
                <w:szCs w:val="20"/>
                <w:lang w:val="hy-AM"/>
              </w:rPr>
              <w:t>791777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8A7998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8A7998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8A799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A799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8A7998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8A7998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8A7998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8A7998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8A7998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0F" w:rsidRDefault="00C12E0F" w:rsidP="00D35913">
      <w:r>
        <w:separator/>
      </w:r>
    </w:p>
  </w:endnote>
  <w:endnote w:type="continuationSeparator" w:id="0">
    <w:p w:rsidR="00C12E0F" w:rsidRDefault="00C12E0F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8A7998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C12E0F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C1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0F" w:rsidRDefault="00C12E0F" w:rsidP="00D35913">
      <w:r>
        <w:separator/>
      </w:r>
    </w:p>
  </w:footnote>
  <w:footnote w:type="continuationSeparator" w:id="0">
    <w:p w:rsidR="00C12E0F" w:rsidRDefault="00C12E0F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8A7998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C12E0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C12E0F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113868"/>
    <w:rsid w:val="0012157B"/>
    <w:rsid w:val="00131AD9"/>
    <w:rsid w:val="00134E85"/>
    <w:rsid w:val="00135859"/>
    <w:rsid w:val="00136505"/>
    <w:rsid w:val="00166F5B"/>
    <w:rsid w:val="001701CE"/>
    <w:rsid w:val="00195E00"/>
    <w:rsid w:val="001B6C77"/>
    <w:rsid w:val="001D2279"/>
    <w:rsid w:val="00205042"/>
    <w:rsid w:val="00211359"/>
    <w:rsid w:val="002360A8"/>
    <w:rsid w:val="00244DEF"/>
    <w:rsid w:val="00262FA6"/>
    <w:rsid w:val="0026699C"/>
    <w:rsid w:val="00273CB5"/>
    <w:rsid w:val="002938E1"/>
    <w:rsid w:val="00301AC4"/>
    <w:rsid w:val="00314F04"/>
    <w:rsid w:val="00347DFE"/>
    <w:rsid w:val="00360581"/>
    <w:rsid w:val="003844F0"/>
    <w:rsid w:val="003962F1"/>
    <w:rsid w:val="003A3ADF"/>
    <w:rsid w:val="003B67E7"/>
    <w:rsid w:val="003E524F"/>
    <w:rsid w:val="003F1837"/>
    <w:rsid w:val="003F6920"/>
    <w:rsid w:val="00425976"/>
    <w:rsid w:val="00454E78"/>
    <w:rsid w:val="00462023"/>
    <w:rsid w:val="004903E9"/>
    <w:rsid w:val="0049530E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632DB"/>
    <w:rsid w:val="00781B15"/>
    <w:rsid w:val="007925D9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A7998"/>
    <w:rsid w:val="008C362E"/>
    <w:rsid w:val="008C7CA5"/>
    <w:rsid w:val="009428E7"/>
    <w:rsid w:val="00945A22"/>
    <w:rsid w:val="0097058E"/>
    <w:rsid w:val="00970FBB"/>
    <w:rsid w:val="00971B82"/>
    <w:rsid w:val="009B5191"/>
    <w:rsid w:val="009C5095"/>
    <w:rsid w:val="009C52F1"/>
    <w:rsid w:val="009C5735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2A1"/>
    <w:rsid w:val="00B0479B"/>
    <w:rsid w:val="00B613C2"/>
    <w:rsid w:val="00B75824"/>
    <w:rsid w:val="00B971E1"/>
    <w:rsid w:val="00BA21B7"/>
    <w:rsid w:val="00BB2E0E"/>
    <w:rsid w:val="00BB3920"/>
    <w:rsid w:val="00BD0AAC"/>
    <w:rsid w:val="00BE43B7"/>
    <w:rsid w:val="00C12E0F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A4315"/>
    <w:rsid w:val="00E026A1"/>
    <w:rsid w:val="00E23177"/>
    <w:rsid w:val="00E45B17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EFA9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303</cp:revision>
  <cp:lastPrinted>2019-04-17T08:14:00Z</cp:lastPrinted>
  <dcterms:created xsi:type="dcterms:W3CDTF">2014-02-20T14:38:00Z</dcterms:created>
  <dcterms:modified xsi:type="dcterms:W3CDTF">2019-04-17T08:20:00Z</dcterms:modified>
</cp:coreProperties>
</file>